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3B8" w:rsidRDefault="000436A2" w:rsidP="00632E8E">
      <w:pPr>
        <w:ind w:right="99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7.5pt;height:52.5pt;visibility:visible">
            <v:imagedata r:id="rId7" o:title=""/>
          </v:shape>
        </w:pict>
      </w:r>
    </w:p>
    <w:p w:rsidR="002A03B8" w:rsidRPr="00070667" w:rsidRDefault="002A03B8" w:rsidP="00632E8E">
      <w:pPr>
        <w:ind w:right="99"/>
        <w:jc w:val="center"/>
        <w:rPr>
          <w:sz w:val="28"/>
          <w:szCs w:val="28"/>
          <w:lang w:val="uk-UA"/>
        </w:rPr>
      </w:pPr>
    </w:p>
    <w:p w:rsidR="002A03B8" w:rsidRPr="002819FE" w:rsidRDefault="002A03B8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2A03B8" w:rsidRPr="002819FE" w:rsidRDefault="002A03B8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2819FE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2A03B8" w:rsidRPr="002819FE" w:rsidRDefault="002A03B8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2A03B8" w:rsidRPr="002819FE" w:rsidRDefault="002A03B8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2A03B8" w:rsidRPr="002819FE" w:rsidRDefault="002A03B8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2A03B8" w:rsidRPr="002819FE" w:rsidRDefault="002A03B8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2A03B8" w:rsidRPr="002819FE" w:rsidRDefault="000436A2" w:rsidP="00632E8E">
      <w:pPr>
        <w:spacing w:line="360" w:lineRule="auto"/>
        <w:ind w:right="99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820777">
        <w:rPr>
          <w:sz w:val="28"/>
          <w:szCs w:val="28"/>
          <w:lang w:val="uk-UA"/>
        </w:rPr>
        <w:t xml:space="preserve">10 серпня </w:t>
      </w:r>
      <w:r w:rsidR="002A03B8" w:rsidRPr="002819FE">
        <w:rPr>
          <w:sz w:val="28"/>
          <w:szCs w:val="28"/>
          <w:lang w:val="uk-UA"/>
        </w:rPr>
        <w:t>201</w:t>
      </w:r>
      <w:r w:rsidR="002A03B8">
        <w:rPr>
          <w:sz w:val="28"/>
          <w:szCs w:val="28"/>
          <w:lang w:val="uk-UA"/>
        </w:rPr>
        <w:t>8</w:t>
      </w:r>
      <w:r w:rsidR="002A03B8" w:rsidRPr="002819FE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2A03B8" w:rsidRPr="002819FE">
        <w:rPr>
          <w:sz w:val="28"/>
          <w:szCs w:val="28"/>
          <w:lang w:val="uk-UA"/>
        </w:rPr>
        <w:t xml:space="preserve">                                                                 </w:t>
      </w:r>
      <w:r w:rsidR="002A03B8">
        <w:rPr>
          <w:sz w:val="28"/>
          <w:szCs w:val="28"/>
          <w:lang w:val="uk-UA"/>
        </w:rPr>
        <w:t xml:space="preserve">   </w:t>
      </w:r>
      <w:r w:rsidR="00820777">
        <w:rPr>
          <w:sz w:val="28"/>
          <w:szCs w:val="28"/>
          <w:lang w:val="uk-UA"/>
        </w:rPr>
        <w:t xml:space="preserve">  № 1443-сг</w:t>
      </w:r>
    </w:p>
    <w:p w:rsidR="002A03B8" w:rsidRPr="002819FE" w:rsidRDefault="002A03B8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</w:p>
    <w:p w:rsidR="002A03B8" w:rsidRPr="002819FE" w:rsidRDefault="002A03B8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 xml:space="preserve">Про </w:t>
      </w:r>
      <w:r w:rsidRPr="002819FE">
        <w:rPr>
          <w:b/>
          <w:sz w:val="28"/>
          <w:szCs w:val="28"/>
          <w:lang w:val="uk-UA"/>
        </w:rPr>
        <w:t>затвердження проекту</w:t>
      </w:r>
    </w:p>
    <w:p w:rsidR="002A03B8" w:rsidRPr="002819FE" w:rsidRDefault="002A03B8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 xml:space="preserve">землеустрою </w:t>
      </w:r>
      <w:r w:rsidRPr="002819FE">
        <w:rPr>
          <w:b/>
          <w:noProof/>
          <w:sz w:val="28"/>
          <w:szCs w:val="28"/>
          <w:lang w:val="uk-UA"/>
        </w:rPr>
        <w:t xml:space="preserve">без зміни </w:t>
      </w:r>
    </w:p>
    <w:p w:rsidR="002A03B8" w:rsidRPr="002819FE" w:rsidRDefault="002A03B8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>цільового призначення</w:t>
      </w:r>
    </w:p>
    <w:p w:rsidR="002A03B8" w:rsidRPr="00DE6DBA" w:rsidRDefault="002A03B8" w:rsidP="00632E8E">
      <w:pPr>
        <w:ind w:right="99" w:firstLine="540"/>
        <w:jc w:val="both"/>
        <w:rPr>
          <w:sz w:val="36"/>
          <w:szCs w:val="36"/>
          <w:lang w:val="uk-UA"/>
        </w:rPr>
      </w:pPr>
    </w:p>
    <w:p w:rsidR="002A03B8" w:rsidRDefault="002A03B8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Відповідно до статей 15-1, 79-1, 80, 122, 134, 136, 186 Земельного кодексу України, законів України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оренду землі”,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землеустрій”, </w:t>
      </w:r>
      <w:r>
        <w:rPr>
          <w:sz w:val="28"/>
          <w:szCs w:val="28"/>
          <w:lang w:val="uk-UA"/>
        </w:rPr>
        <w:t xml:space="preserve">                      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Державний земельний кадастр”, </w:t>
      </w:r>
      <w:r w:rsidRPr="00E8231C">
        <w:rPr>
          <w:sz w:val="28"/>
          <w:szCs w:val="28"/>
          <w:lang w:val="uk-UA"/>
        </w:rPr>
        <w:t>“</w:t>
      </w:r>
      <w:r w:rsidRPr="002819FE">
        <w:rPr>
          <w:sz w:val="28"/>
          <w:szCs w:val="28"/>
          <w:lang w:val="uk-UA"/>
        </w:rPr>
        <w:t xml:space="preserve">Про державну реєстрацію речових прав на нерухоме майно та їх обтяжень”, Положення про Головне управління </w:t>
      </w:r>
      <w:proofErr w:type="spellStart"/>
      <w:r w:rsidRPr="002819FE">
        <w:rPr>
          <w:sz w:val="28"/>
          <w:szCs w:val="28"/>
          <w:lang w:val="uk-UA"/>
        </w:rPr>
        <w:t>Держгеокадастру</w:t>
      </w:r>
      <w:proofErr w:type="spellEnd"/>
      <w:r w:rsidRPr="002819FE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>
        <w:rPr>
          <w:sz w:val="28"/>
          <w:szCs w:val="28"/>
          <w:lang w:val="uk-UA"/>
        </w:rPr>
        <w:t xml:space="preserve">розглянувши </w:t>
      </w:r>
      <w:r w:rsidR="000436A2">
        <w:fldChar w:fldCharType="begin"/>
      </w:r>
      <w:r w:rsidR="000436A2">
        <w:instrText xml:space="preserve"> DOCVARIABLE "назва документації із землеустрою (кого/що?)" \* MERGEFORMAT </w:instrText>
      </w:r>
      <w:r w:rsidR="000436A2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0436A2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виробництва,</w:t>
      </w:r>
    </w:p>
    <w:p w:rsidR="002A03B8" w:rsidRPr="002819FE" w:rsidRDefault="002A03B8" w:rsidP="00632E8E">
      <w:pPr>
        <w:tabs>
          <w:tab w:val="left" w:pos="540"/>
        </w:tabs>
        <w:ind w:right="99" w:firstLine="540"/>
        <w:jc w:val="both"/>
        <w:rPr>
          <w:color w:val="000000"/>
          <w:sz w:val="28"/>
          <w:szCs w:val="28"/>
          <w:vertAlign w:val="superscript"/>
          <w:lang w:val="uk-UA"/>
        </w:rPr>
      </w:pPr>
    </w:p>
    <w:p w:rsidR="002A03B8" w:rsidRPr="00E8231C" w:rsidRDefault="002A03B8" w:rsidP="00632E8E">
      <w:pPr>
        <w:tabs>
          <w:tab w:val="left" w:pos="540"/>
        </w:tabs>
        <w:ind w:right="99" w:firstLine="540"/>
        <w:jc w:val="both"/>
        <w:rPr>
          <w:b/>
          <w:color w:val="000000"/>
          <w:sz w:val="28"/>
          <w:szCs w:val="28"/>
          <w:lang w:val="uk-UA"/>
        </w:rPr>
      </w:pPr>
      <w:r w:rsidRPr="00E8231C">
        <w:rPr>
          <w:b/>
          <w:color w:val="000000"/>
          <w:sz w:val="28"/>
          <w:szCs w:val="28"/>
          <w:lang w:val="uk-UA"/>
        </w:rPr>
        <w:t>НАКАЗУЮ:</w:t>
      </w:r>
    </w:p>
    <w:p w:rsidR="002A03B8" w:rsidRPr="008604E4" w:rsidRDefault="002A03B8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</w:p>
    <w:p w:rsidR="002A03B8" w:rsidRPr="008604E4" w:rsidRDefault="002A03B8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Затвердити </w:t>
      </w:r>
      <w:r w:rsidR="000436A2">
        <w:fldChar w:fldCharType="begin"/>
      </w:r>
      <w:r w:rsidR="000436A2">
        <w:instrText xml:space="preserve"> DOCVARIABLE "назва документації із землеустрою (кого/що?)" \* MERGEFORMA</w:instrText>
      </w:r>
      <w:r w:rsidR="000436A2">
        <w:instrText xml:space="preserve">T </w:instrText>
      </w:r>
      <w:r w:rsidR="000436A2">
        <w:fldChar w:fldCharType="separate"/>
      </w:r>
      <w:r>
        <w:rPr>
          <w:sz w:val="28"/>
          <w:szCs w:val="28"/>
          <w:lang w:val="uk-UA"/>
        </w:rPr>
        <w:t xml:space="preserve">проект землеустрою щодо відведення Головному управлінню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Закарпатській області земельної ділянки </w:t>
      </w:r>
      <w:r w:rsidR="000436A2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сільськогосподарського призначення державної власності, право оренди на яку підлягає продажу на земельних торгах для ведення товарного сільськогосподарського виробництва (код цільового призначення згідно класифікації видів цільового призначення земель – 01.01)</w:t>
      </w:r>
      <w:r w:rsidRPr="008604E4">
        <w:rPr>
          <w:sz w:val="28"/>
          <w:szCs w:val="28"/>
          <w:lang w:val="uk-UA"/>
        </w:rPr>
        <w:t>, розташованої за межами населен</w:t>
      </w:r>
      <w:r>
        <w:rPr>
          <w:sz w:val="28"/>
          <w:szCs w:val="28"/>
          <w:lang w:val="uk-UA"/>
        </w:rPr>
        <w:t>их</w:t>
      </w:r>
      <w:r w:rsidRPr="008604E4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 xml:space="preserve">ів </w:t>
      </w:r>
      <w:r w:rsidRPr="008604E4">
        <w:rPr>
          <w:sz w:val="28"/>
          <w:szCs w:val="28"/>
          <w:lang w:val="uk-UA"/>
        </w:rPr>
        <w:t xml:space="preserve">на території </w:t>
      </w:r>
      <w:proofErr w:type="spellStart"/>
      <w:r w:rsidR="00820777">
        <w:rPr>
          <w:sz w:val="28"/>
          <w:szCs w:val="28"/>
          <w:lang w:val="uk-UA"/>
        </w:rPr>
        <w:t>Кошелівської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820777">
        <w:rPr>
          <w:sz w:val="28"/>
          <w:szCs w:val="28"/>
          <w:lang w:val="uk-UA"/>
        </w:rPr>
        <w:t>сільської ради Хуст</w:t>
      </w:r>
      <w:r>
        <w:rPr>
          <w:sz w:val="28"/>
          <w:szCs w:val="28"/>
          <w:lang w:val="uk-UA"/>
        </w:rPr>
        <w:t>ського</w:t>
      </w:r>
      <w:r w:rsidRPr="008604E4">
        <w:rPr>
          <w:sz w:val="28"/>
          <w:szCs w:val="28"/>
          <w:lang w:val="uk-UA"/>
        </w:rPr>
        <w:t xml:space="preserve"> району Закарпатської області площею</w:t>
      </w:r>
      <w:r w:rsidR="00820777">
        <w:rPr>
          <w:sz w:val="28"/>
          <w:szCs w:val="28"/>
          <w:lang w:val="uk-UA"/>
        </w:rPr>
        <w:t xml:space="preserve"> 8,7991</w:t>
      </w:r>
      <w:r w:rsidRPr="008604E4">
        <w:rPr>
          <w:sz w:val="28"/>
          <w:szCs w:val="28"/>
          <w:lang w:val="uk-UA"/>
        </w:rPr>
        <w:t> га (кадастровий номер 21</w:t>
      </w:r>
      <w:r w:rsidR="00820777">
        <w:rPr>
          <w:sz w:val="28"/>
          <w:szCs w:val="28"/>
          <w:lang w:val="uk-UA"/>
        </w:rPr>
        <w:t>25384200:03:001:0044</w:t>
      </w:r>
      <w:r w:rsidRPr="008604E4">
        <w:rPr>
          <w:sz w:val="28"/>
          <w:szCs w:val="28"/>
          <w:lang w:val="uk-UA"/>
        </w:rPr>
        <w:t>).</w:t>
      </w:r>
    </w:p>
    <w:p w:rsidR="002A03B8" w:rsidRPr="008604E4" w:rsidRDefault="002A03B8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2. </w:t>
      </w:r>
      <w:r>
        <w:rPr>
          <w:sz w:val="28"/>
          <w:szCs w:val="28"/>
          <w:lang w:val="uk-UA"/>
        </w:rPr>
        <w:t xml:space="preserve">Начальнику відділу у Мукачівському районі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Закарпат</w:t>
      </w:r>
      <w:r w:rsidR="00820777">
        <w:rPr>
          <w:sz w:val="28"/>
          <w:szCs w:val="28"/>
          <w:lang w:val="uk-UA"/>
        </w:rPr>
        <w:t xml:space="preserve">ській області Островському </w:t>
      </w:r>
      <w:proofErr w:type="spellStart"/>
      <w:r w:rsidR="00820777">
        <w:rPr>
          <w:sz w:val="28"/>
          <w:szCs w:val="28"/>
          <w:lang w:val="uk-UA"/>
        </w:rPr>
        <w:t>Мондичу</w:t>
      </w:r>
      <w:proofErr w:type="spellEnd"/>
      <w:r w:rsidR="00820777">
        <w:rPr>
          <w:sz w:val="28"/>
          <w:szCs w:val="28"/>
          <w:lang w:val="uk-UA"/>
        </w:rPr>
        <w:t xml:space="preserve"> Ю.Ю. </w:t>
      </w:r>
      <w:bookmarkStart w:id="0" w:name="_GoBack"/>
      <w:bookmarkEnd w:id="0"/>
      <w:r>
        <w:rPr>
          <w:sz w:val="28"/>
          <w:szCs w:val="28"/>
          <w:lang w:val="uk-UA"/>
        </w:rPr>
        <w:t>забезпечити внесення змін до Державного реєстру речових прав на нерухоме майно.</w:t>
      </w:r>
    </w:p>
    <w:p w:rsidR="002A03B8" w:rsidRPr="008604E4" w:rsidRDefault="002A03B8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3. Контроль за виконанням цього наказу залишаю за собою.</w:t>
      </w:r>
    </w:p>
    <w:p w:rsidR="002A03B8" w:rsidRPr="002819FE" w:rsidRDefault="002A03B8" w:rsidP="00632E8E">
      <w:pPr>
        <w:ind w:right="99" w:firstLine="709"/>
        <w:jc w:val="both"/>
        <w:rPr>
          <w:sz w:val="28"/>
          <w:szCs w:val="28"/>
          <w:lang w:val="uk-UA"/>
        </w:rPr>
      </w:pPr>
    </w:p>
    <w:p w:rsidR="002A03B8" w:rsidRDefault="002A03B8" w:rsidP="00632E8E">
      <w:pPr>
        <w:ind w:right="99"/>
        <w:jc w:val="both"/>
        <w:rPr>
          <w:sz w:val="28"/>
          <w:szCs w:val="28"/>
          <w:lang w:val="uk-UA"/>
        </w:rPr>
      </w:pPr>
    </w:p>
    <w:p w:rsidR="002A03B8" w:rsidRPr="002819FE" w:rsidRDefault="002A03B8" w:rsidP="00D8039B">
      <w:pPr>
        <w:tabs>
          <w:tab w:val="left" w:pos="7020"/>
          <w:tab w:val="left" w:pos="7200"/>
        </w:tabs>
        <w:ind w:right="99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Начальник Головного управління          </w:t>
      </w:r>
      <w:r>
        <w:rPr>
          <w:sz w:val="28"/>
          <w:szCs w:val="28"/>
          <w:lang w:val="uk-UA"/>
        </w:rPr>
        <w:t xml:space="preserve">                               </w:t>
      </w:r>
      <w:r w:rsidRPr="002819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819FE">
        <w:rPr>
          <w:sz w:val="28"/>
          <w:szCs w:val="28"/>
          <w:lang w:val="uk-UA"/>
        </w:rPr>
        <w:t>С. М</w:t>
      </w:r>
      <w:r>
        <w:rPr>
          <w:sz w:val="28"/>
          <w:szCs w:val="28"/>
          <w:lang w:val="uk-UA"/>
        </w:rPr>
        <w:t>ЕЛЬНИЧУК</w:t>
      </w:r>
    </w:p>
    <w:p w:rsidR="002A03B8" w:rsidRPr="002819FE" w:rsidRDefault="002A03B8" w:rsidP="009E5F3B">
      <w:pPr>
        <w:ind w:right="-81"/>
        <w:jc w:val="both"/>
        <w:rPr>
          <w:sz w:val="28"/>
          <w:szCs w:val="28"/>
          <w:lang w:val="uk-UA"/>
        </w:rPr>
      </w:pPr>
    </w:p>
    <w:p w:rsidR="002A03B8" w:rsidRPr="002819FE" w:rsidRDefault="002A03B8" w:rsidP="00914963">
      <w:pPr>
        <w:jc w:val="both"/>
        <w:rPr>
          <w:sz w:val="28"/>
          <w:szCs w:val="28"/>
          <w:lang w:val="uk-UA"/>
        </w:rPr>
      </w:pPr>
    </w:p>
    <w:sectPr w:rsidR="002A03B8" w:rsidRPr="002819FE" w:rsidSect="00863BB7">
      <w:headerReference w:type="even" r:id="rId8"/>
      <w:pgSz w:w="11906" w:h="16838"/>
      <w:pgMar w:top="284" w:right="567" w:bottom="567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6A2" w:rsidRDefault="000436A2">
      <w:r>
        <w:separator/>
      </w:r>
    </w:p>
  </w:endnote>
  <w:endnote w:type="continuationSeparator" w:id="0">
    <w:p w:rsidR="000436A2" w:rsidRDefault="00043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6A2" w:rsidRDefault="000436A2">
      <w:r>
        <w:separator/>
      </w:r>
    </w:p>
  </w:footnote>
  <w:footnote w:type="continuationSeparator" w:id="0">
    <w:p w:rsidR="000436A2" w:rsidRDefault="000436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3B8" w:rsidRDefault="002A03B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03B8" w:rsidRDefault="002A03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1DB"/>
    <w:rsid w:val="00003CEE"/>
    <w:rsid w:val="0000478B"/>
    <w:rsid w:val="00010114"/>
    <w:rsid w:val="000116E7"/>
    <w:rsid w:val="000223DB"/>
    <w:rsid w:val="00022DA5"/>
    <w:rsid w:val="00022F71"/>
    <w:rsid w:val="000249F2"/>
    <w:rsid w:val="000276FF"/>
    <w:rsid w:val="00032D0B"/>
    <w:rsid w:val="000337E9"/>
    <w:rsid w:val="0003467D"/>
    <w:rsid w:val="000369F6"/>
    <w:rsid w:val="000436A2"/>
    <w:rsid w:val="00043827"/>
    <w:rsid w:val="0005248B"/>
    <w:rsid w:val="0005389F"/>
    <w:rsid w:val="00053DC8"/>
    <w:rsid w:val="0005645A"/>
    <w:rsid w:val="0005669A"/>
    <w:rsid w:val="00057628"/>
    <w:rsid w:val="0005771B"/>
    <w:rsid w:val="0006278E"/>
    <w:rsid w:val="00063741"/>
    <w:rsid w:val="000645F6"/>
    <w:rsid w:val="0006791E"/>
    <w:rsid w:val="00070667"/>
    <w:rsid w:val="00075B14"/>
    <w:rsid w:val="00077333"/>
    <w:rsid w:val="00080989"/>
    <w:rsid w:val="00081783"/>
    <w:rsid w:val="00082E24"/>
    <w:rsid w:val="00083FCF"/>
    <w:rsid w:val="00087DD0"/>
    <w:rsid w:val="0009260A"/>
    <w:rsid w:val="000936D9"/>
    <w:rsid w:val="00093A1B"/>
    <w:rsid w:val="000A4D74"/>
    <w:rsid w:val="000B1193"/>
    <w:rsid w:val="000B1F8A"/>
    <w:rsid w:val="000B2232"/>
    <w:rsid w:val="000B3B00"/>
    <w:rsid w:val="000B4FC9"/>
    <w:rsid w:val="000B6C57"/>
    <w:rsid w:val="000C1D29"/>
    <w:rsid w:val="000C34F7"/>
    <w:rsid w:val="000C3949"/>
    <w:rsid w:val="000C5674"/>
    <w:rsid w:val="000C71CB"/>
    <w:rsid w:val="000D0663"/>
    <w:rsid w:val="000D21F6"/>
    <w:rsid w:val="000D4FF8"/>
    <w:rsid w:val="000D527E"/>
    <w:rsid w:val="000D6E0E"/>
    <w:rsid w:val="000E107A"/>
    <w:rsid w:val="000E1B25"/>
    <w:rsid w:val="000E2B55"/>
    <w:rsid w:val="000E3AB6"/>
    <w:rsid w:val="000E3F42"/>
    <w:rsid w:val="000E501D"/>
    <w:rsid w:val="000E5D86"/>
    <w:rsid w:val="000F1F3D"/>
    <w:rsid w:val="000F465F"/>
    <w:rsid w:val="000F4ED7"/>
    <w:rsid w:val="000F6136"/>
    <w:rsid w:val="00100980"/>
    <w:rsid w:val="00102B94"/>
    <w:rsid w:val="00105D81"/>
    <w:rsid w:val="0010689A"/>
    <w:rsid w:val="00107C16"/>
    <w:rsid w:val="001122B3"/>
    <w:rsid w:val="00113B17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464D8"/>
    <w:rsid w:val="00151549"/>
    <w:rsid w:val="00151B5C"/>
    <w:rsid w:val="00151BD6"/>
    <w:rsid w:val="00152472"/>
    <w:rsid w:val="00154119"/>
    <w:rsid w:val="001564F6"/>
    <w:rsid w:val="001631C3"/>
    <w:rsid w:val="00164482"/>
    <w:rsid w:val="00167872"/>
    <w:rsid w:val="00170AF9"/>
    <w:rsid w:val="00173242"/>
    <w:rsid w:val="00173E21"/>
    <w:rsid w:val="0018071E"/>
    <w:rsid w:val="00184B41"/>
    <w:rsid w:val="001854F5"/>
    <w:rsid w:val="0018563E"/>
    <w:rsid w:val="00185B6F"/>
    <w:rsid w:val="001900F4"/>
    <w:rsid w:val="00191DC4"/>
    <w:rsid w:val="00195FCE"/>
    <w:rsid w:val="00197C0B"/>
    <w:rsid w:val="001B01F0"/>
    <w:rsid w:val="001C353A"/>
    <w:rsid w:val="001C46EB"/>
    <w:rsid w:val="001C4787"/>
    <w:rsid w:val="001C5C3C"/>
    <w:rsid w:val="001C7886"/>
    <w:rsid w:val="001D03AF"/>
    <w:rsid w:val="001D2CD4"/>
    <w:rsid w:val="001D4764"/>
    <w:rsid w:val="001D7D34"/>
    <w:rsid w:val="001E507E"/>
    <w:rsid w:val="001F19C3"/>
    <w:rsid w:val="001F3868"/>
    <w:rsid w:val="001F3C62"/>
    <w:rsid w:val="001F406B"/>
    <w:rsid w:val="001F737D"/>
    <w:rsid w:val="00202976"/>
    <w:rsid w:val="00202F47"/>
    <w:rsid w:val="00202F4F"/>
    <w:rsid w:val="002036D9"/>
    <w:rsid w:val="00211B40"/>
    <w:rsid w:val="00217B63"/>
    <w:rsid w:val="00221909"/>
    <w:rsid w:val="0022265E"/>
    <w:rsid w:val="00223895"/>
    <w:rsid w:val="002254BE"/>
    <w:rsid w:val="00227E74"/>
    <w:rsid w:val="00230177"/>
    <w:rsid w:val="00230CDC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53A4"/>
    <w:rsid w:val="00246017"/>
    <w:rsid w:val="00247C5A"/>
    <w:rsid w:val="00247FB2"/>
    <w:rsid w:val="002569E8"/>
    <w:rsid w:val="0025765C"/>
    <w:rsid w:val="002611DB"/>
    <w:rsid w:val="00261BEA"/>
    <w:rsid w:val="00262123"/>
    <w:rsid w:val="002652BD"/>
    <w:rsid w:val="00265544"/>
    <w:rsid w:val="0026701E"/>
    <w:rsid w:val="0026729A"/>
    <w:rsid w:val="002716C2"/>
    <w:rsid w:val="002717D5"/>
    <w:rsid w:val="002819FE"/>
    <w:rsid w:val="00281B9A"/>
    <w:rsid w:val="00281E2A"/>
    <w:rsid w:val="00285A20"/>
    <w:rsid w:val="002920EB"/>
    <w:rsid w:val="00293410"/>
    <w:rsid w:val="002971BB"/>
    <w:rsid w:val="002A03B8"/>
    <w:rsid w:val="002A166B"/>
    <w:rsid w:val="002A32BE"/>
    <w:rsid w:val="002A641C"/>
    <w:rsid w:val="002B28C6"/>
    <w:rsid w:val="002B7236"/>
    <w:rsid w:val="002C2875"/>
    <w:rsid w:val="002C2DF1"/>
    <w:rsid w:val="002C7D32"/>
    <w:rsid w:val="002D267A"/>
    <w:rsid w:val="002D2B67"/>
    <w:rsid w:val="002D4A94"/>
    <w:rsid w:val="002F26D9"/>
    <w:rsid w:val="002F4B69"/>
    <w:rsid w:val="002F5003"/>
    <w:rsid w:val="002F5564"/>
    <w:rsid w:val="002F711A"/>
    <w:rsid w:val="00301FA7"/>
    <w:rsid w:val="00302662"/>
    <w:rsid w:val="00303DB6"/>
    <w:rsid w:val="00304250"/>
    <w:rsid w:val="00311207"/>
    <w:rsid w:val="00311709"/>
    <w:rsid w:val="00325D65"/>
    <w:rsid w:val="00326F18"/>
    <w:rsid w:val="0033058D"/>
    <w:rsid w:val="003310C7"/>
    <w:rsid w:val="003351CE"/>
    <w:rsid w:val="00337BB0"/>
    <w:rsid w:val="0034087A"/>
    <w:rsid w:val="00341201"/>
    <w:rsid w:val="003418DC"/>
    <w:rsid w:val="00343CFF"/>
    <w:rsid w:val="003647BF"/>
    <w:rsid w:val="00383FD9"/>
    <w:rsid w:val="00384CEE"/>
    <w:rsid w:val="00386474"/>
    <w:rsid w:val="00387F46"/>
    <w:rsid w:val="003915AE"/>
    <w:rsid w:val="00391EC3"/>
    <w:rsid w:val="003A24F6"/>
    <w:rsid w:val="003A4265"/>
    <w:rsid w:val="003A66A5"/>
    <w:rsid w:val="003B0442"/>
    <w:rsid w:val="003B71A1"/>
    <w:rsid w:val="003C23E1"/>
    <w:rsid w:val="003C5658"/>
    <w:rsid w:val="003C6163"/>
    <w:rsid w:val="003C69EA"/>
    <w:rsid w:val="003D1E1C"/>
    <w:rsid w:val="003D27AD"/>
    <w:rsid w:val="003D3738"/>
    <w:rsid w:val="003E3270"/>
    <w:rsid w:val="003E5810"/>
    <w:rsid w:val="003F20FD"/>
    <w:rsid w:val="003F5BB5"/>
    <w:rsid w:val="004027DB"/>
    <w:rsid w:val="00404C13"/>
    <w:rsid w:val="00410CB3"/>
    <w:rsid w:val="004110BE"/>
    <w:rsid w:val="00411C42"/>
    <w:rsid w:val="00413815"/>
    <w:rsid w:val="00415D29"/>
    <w:rsid w:val="004203F3"/>
    <w:rsid w:val="0042085B"/>
    <w:rsid w:val="00423205"/>
    <w:rsid w:val="00424C99"/>
    <w:rsid w:val="00426B9C"/>
    <w:rsid w:val="00426F3A"/>
    <w:rsid w:val="004307B2"/>
    <w:rsid w:val="004334A5"/>
    <w:rsid w:val="004347FD"/>
    <w:rsid w:val="004404F9"/>
    <w:rsid w:val="0044056F"/>
    <w:rsid w:val="00442BA2"/>
    <w:rsid w:val="00443A8D"/>
    <w:rsid w:val="00444FC1"/>
    <w:rsid w:val="0044747C"/>
    <w:rsid w:val="004518A2"/>
    <w:rsid w:val="00452599"/>
    <w:rsid w:val="00453F89"/>
    <w:rsid w:val="00454E7C"/>
    <w:rsid w:val="00460C7A"/>
    <w:rsid w:val="004619AD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6DAE"/>
    <w:rsid w:val="004B1371"/>
    <w:rsid w:val="004B450F"/>
    <w:rsid w:val="004B576F"/>
    <w:rsid w:val="004C389E"/>
    <w:rsid w:val="004C47B5"/>
    <w:rsid w:val="004C48E9"/>
    <w:rsid w:val="004C54D2"/>
    <w:rsid w:val="004D2BEE"/>
    <w:rsid w:val="004D3999"/>
    <w:rsid w:val="004D4E7F"/>
    <w:rsid w:val="004D673E"/>
    <w:rsid w:val="004D6BED"/>
    <w:rsid w:val="004E584C"/>
    <w:rsid w:val="004E7CD9"/>
    <w:rsid w:val="004F002E"/>
    <w:rsid w:val="004F03EA"/>
    <w:rsid w:val="004F0FD1"/>
    <w:rsid w:val="004F4E09"/>
    <w:rsid w:val="00500C90"/>
    <w:rsid w:val="00504890"/>
    <w:rsid w:val="00506FE8"/>
    <w:rsid w:val="00511054"/>
    <w:rsid w:val="00513F7C"/>
    <w:rsid w:val="0051511C"/>
    <w:rsid w:val="005165ED"/>
    <w:rsid w:val="00523109"/>
    <w:rsid w:val="00525E22"/>
    <w:rsid w:val="00534057"/>
    <w:rsid w:val="005340D9"/>
    <w:rsid w:val="00540ABF"/>
    <w:rsid w:val="005424C4"/>
    <w:rsid w:val="005510B3"/>
    <w:rsid w:val="00554E30"/>
    <w:rsid w:val="00555C22"/>
    <w:rsid w:val="00557658"/>
    <w:rsid w:val="005578AA"/>
    <w:rsid w:val="00561030"/>
    <w:rsid w:val="005711AB"/>
    <w:rsid w:val="00573936"/>
    <w:rsid w:val="00574795"/>
    <w:rsid w:val="00583325"/>
    <w:rsid w:val="0058347F"/>
    <w:rsid w:val="00585A2F"/>
    <w:rsid w:val="00590CB5"/>
    <w:rsid w:val="00595473"/>
    <w:rsid w:val="005A0388"/>
    <w:rsid w:val="005A0DD1"/>
    <w:rsid w:val="005A4EB7"/>
    <w:rsid w:val="005A4EF4"/>
    <w:rsid w:val="005A57FA"/>
    <w:rsid w:val="005A780F"/>
    <w:rsid w:val="005B11ED"/>
    <w:rsid w:val="005B1D59"/>
    <w:rsid w:val="005B2A5F"/>
    <w:rsid w:val="005B4476"/>
    <w:rsid w:val="005B6C7D"/>
    <w:rsid w:val="005C01F6"/>
    <w:rsid w:val="005C0E53"/>
    <w:rsid w:val="005C56E4"/>
    <w:rsid w:val="005C60DD"/>
    <w:rsid w:val="005D0872"/>
    <w:rsid w:val="005D0D12"/>
    <w:rsid w:val="005D29CF"/>
    <w:rsid w:val="005D36ED"/>
    <w:rsid w:val="005D478F"/>
    <w:rsid w:val="005D6604"/>
    <w:rsid w:val="005E5B67"/>
    <w:rsid w:val="005E6159"/>
    <w:rsid w:val="005F4C8A"/>
    <w:rsid w:val="005F68B9"/>
    <w:rsid w:val="005F6C42"/>
    <w:rsid w:val="00605E47"/>
    <w:rsid w:val="00606FE4"/>
    <w:rsid w:val="00616A4E"/>
    <w:rsid w:val="00616B58"/>
    <w:rsid w:val="00624D09"/>
    <w:rsid w:val="00626F21"/>
    <w:rsid w:val="00630E6D"/>
    <w:rsid w:val="00631AF6"/>
    <w:rsid w:val="00632E8E"/>
    <w:rsid w:val="00633E58"/>
    <w:rsid w:val="00634C69"/>
    <w:rsid w:val="00642D9D"/>
    <w:rsid w:val="006437C8"/>
    <w:rsid w:val="00646A07"/>
    <w:rsid w:val="00655F0A"/>
    <w:rsid w:val="00665769"/>
    <w:rsid w:val="006742F9"/>
    <w:rsid w:val="00680746"/>
    <w:rsid w:val="006816A3"/>
    <w:rsid w:val="006816C8"/>
    <w:rsid w:val="0068391A"/>
    <w:rsid w:val="0068491C"/>
    <w:rsid w:val="00684CCE"/>
    <w:rsid w:val="0068728F"/>
    <w:rsid w:val="00690758"/>
    <w:rsid w:val="00691004"/>
    <w:rsid w:val="00692978"/>
    <w:rsid w:val="00696C10"/>
    <w:rsid w:val="006A2281"/>
    <w:rsid w:val="006A36E3"/>
    <w:rsid w:val="006A6212"/>
    <w:rsid w:val="006B0E11"/>
    <w:rsid w:val="006B235F"/>
    <w:rsid w:val="006B3488"/>
    <w:rsid w:val="006B71C0"/>
    <w:rsid w:val="006C0805"/>
    <w:rsid w:val="006C1739"/>
    <w:rsid w:val="006C1C85"/>
    <w:rsid w:val="006C371E"/>
    <w:rsid w:val="006C430E"/>
    <w:rsid w:val="006C4C26"/>
    <w:rsid w:val="006C4F0A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7029E5"/>
    <w:rsid w:val="007119F8"/>
    <w:rsid w:val="00711DBB"/>
    <w:rsid w:val="00716842"/>
    <w:rsid w:val="00717820"/>
    <w:rsid w:val="00721213"/>
    <w:rsid w:val="00722A56"/>
    <w:rsid w:val="00723CF2"/>
    <w:rsid w:val="007379C2"/>
    <w:rsid w:val="00741F99"/>
    <w:rsid w:val="00742EE7"/>
    <w:rsid w:val="007453D8"/>
    <w:rsid w:val="00747763"/>
    <w:rsid w:val="00747E34"/>
    <w:rsid w:val="00755FEC"/>
    <w:rsid w:val="00757E28"/>
    <w:rsid w:val="00760C20"/>
    <w:rsid w:val="00760E80"/>
    <w:rsid w:val="007630A8"/>
    <w:rsid w:val="00767C1F"/>
    <w:rsid w:val="00770483"/>
    <w:rsid w:val="00771122"/>
    <w:rsid w:val="00772C38"/>
    <w:rsid w:val="00774154"/>
    <w:rsid w:val="0077450A"/>
    <w:rsid w:val="00780607"/>
    <w:rsid w:val="00781161"/>
    <w:rsid w:val="007858CC"/>
    <w:rsid w:val="00785E80"/>
    <w:rsid w:val="00791B66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01B3"/>
    <w:rsid w:val="007C192D"/>
    <w:rsid w:val="007C387C"/>
    <w:rsid w:val="007D3A47"/>
    <w:rsid w:val="007D40CB"/>
    <w:rsid w:val="007D6836"/>
    <w:rsid w:val="007D6CAF"/>
    <w:rsid w:val="007D7F25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1F81"/>
    <w:rsid w:val="00812A48"/>
    <w:rsid w:val="00817691"/>
    <w:rsid w:val="00820777"/>
    <w:rsid w:val="00820F31"/>
    <w:rsid w:val="008229D7"/>
    <w:rsid w:val="00822B7B"/>
    <w:rsid w:val="00825D75"/>
    <w:rsid w:val="00826BB5"/>
    <w:rsid w:val="008323E4"/>
    <w:rsid w:val="008326B1"/>
    <w:rsid w:val="00833B5D"/>
    <w:rsid w:val="00835BFD"/>
    <w:rsid w:val="008371C1"/>
    <w:rsid w:val="008408E2"/>
    <w:rsid w:val="0084231D"/>
    <w:rsid w:val="008426D8"/>
    <w:rsid w:val="00844904"/>
    <w:rsid w:val="008457C1"/>
    <w:rsid w:val="0085013C"/>
    <w:rsid w:val="008532D1"/>
    <w:rsid w:val="00856D4C"/>
    <w:rsid w:val="00857A71"/>
    <w:rsid w:val="008604E4"/>
    <w:rsid w:val="00863BB7"/>
    <w:rsid w:val="00864644"/>
    <w:rsid w:val="00866645"/>
    <w:rsid w:val="008752DB"/>
    <w:rsid w:val="00875729"/>
    <w:rsid w:val="00875F06"/>
    <w:rsid w:val="00883550"/>
    <w:rsid w:val="00884FB2"/>
    <w:rsid w:val="0089054C"/>
    <w:rsid w:val="00894363"/>
    <w:rsid w:val="0089629D"/>
    <w:rsid w:val="00896F6C"/>
    <w:rsid w:val="008A22AB"/>
    <w:rsid w:val="008A613B"/>
    <w:rsid w:val="008A61DE"/>
    <w:rsid w:val="008A62F9"/>
    <w:rsid w:val="008A6EE6"/>
    <w:rsid w:val="008B3D1D"/>
    <w:rsid w:val="008C0523"/>
    <w:rsid w:val="008C0E76"/>
    <w:rsid w:val="008C3F65"/>
    <w:rsid w:val="008C44DD"/>
    <w:rsid w:val="008C4E50"/>
    <w:rsid w:val="008C5952"/>
    <w:rsid w:val="008C7A99"/>
    <w:rsid w:val="008D20C3"/>
    <w:rsid w:val="008D4616"/>
    <w:rsid w:val="008D54D8"/>
    <w:rsid w:val="008E3250"/>
    <w:rsid w:val="008F120D"/>
    <w:rsid w:val="008F293D"/>
    <w:rsid w:val="008F2A8A"/>
    <w:rsid w:val="008F4597"/>
    <w:rsid w:val="008F7670"/>
    <w:rsid w:val="00900598"/>
    <w:rsid w:val="00900F4D"/>
    <w:rsid w:val="00907E1B"/>
    <w:rsid w:val="009100D3"/>
    <w:rsid w:val="0091078C"/>
    <w:rsid w:val="00912E28"/>
    <w:rsid w:val="00913470"/>
    <w:rsid w:val="009136BA"/>
    <w:rsid w:val="00913EA1"/>
    <w:rsid w:val="00914963"/>
    <w:rsid w:val="009161B3"/>
    <w:rsid w:val="0091626B"/>
    <w:rsid w:val="00921689"/>
    <w:rsid w:val="009220B7"/>
    <w:rsid w:val="009229FB"/>
    <w:rsid w:val="00924594"/>
    <w:rsid w:val="009255F6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3008"/>
    <w:rsid w:val="009642B5"/>
    <w:rsid w:val="00970ED1"/>
    <w:rsid w:val="00972131"/>
    <w:rsid w:val="00972DF0"/>
    <w:rsid w:val="0097799F"/>
    <w:rsid w:val="00977EDD"/>
    <w:rsid w:val="009805B2"/>
    <w:rsid w:val="0098664E"/>
    <w:rsid w:val="00987DBF"/>
    <w:rsid w:val="0099168E"/>
    <w:rsid w:val="009A02E8"/>
    <w:rsid w:val="009A66C4"/>
    <w:rsid w:val="009B0DAB"/>
    <w:rsid w:val="009B3030"/>
    <w:rsid w:val="009C05A9"/>
    <w:rsid w:val="009C134F"/>
    <w:rsid w:val="009C2CDD"/>
    <w:rsid w:val="009D01DA"/>
    <w:rsid w:val="009D4C89"/>
    <w:rsid w:val="009E0C59"/>
    <w:rsid w:val="009E1B14"/>
    <w:rsid w:val="009E5B24"/>
    <w:rsid w:val="009E5F3B"/>
    <w:rsid w:val="009E6161"/>
    <w:rsid w:val="009F068D"/>
    <w:rsid w:val="009F2890"/>
    <w:rsid w:val="009F449B"/>
    <w:rsid w:val="009F5465"/>
    <w:rsid w:val="00A0094F"/>
    <w:rsid w:val="00A03EC4"/>
    <w:rsid w:val="00A10582"/>
    <w:rsid w:val="00A1106E"/>
    <w:rsid w:val="00A1614E"/>
    <w:rsid w:val="00A1629E"/>
    <w:rsid w:val="00A1688E"/>
    <w:rsid w:val="00A21B9E"/>
    <w:rsid w:val="00A24618"/>
    <w:rsid w:val="00A311FA"/>
    <w:rsid w:val="00A32451"/>
    <w:rsid w:val="00A37C83"/>
    <w:rsid w:val="00A40C9A"/>
    <w:rsid w:val="00A4403D"/>
    <w:rsid w:val="00A453D1"/>
    <w:rsid w:val="00A4591B"/>
    <w:rsid w:val="00A52134"/>
    <w:rsid w:val="00A52D68"/>
    <w:rsid w:val="00A53BAA"/>
    <w:rsid w:val="00A54F9D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67E46"/>
    <w:rsid w:val="00A71DE6"/>
    <w:rsid w:val="00A80E6F"/>
    <w:rsid w:val="00A86072"/>
    <w:rsid w:val="00A87814"/>
    <w:rsid w:val="00A90040"/>
    <w:rsid w:val="00A90672"/>
    <w:rsid w:val="00A927B1"/>
    <w:rsid w:val="00A949A6"/>
    <w:rsid w:val="00A94E00"/>
    <w:rsid w:val="00A954B5"/>
    <w:rsid w:val="00AA0684"/>
    <w:rsid w:val="00AA07AF"/>
    <w:rsid w:val="00AA216D"/>
    <w:rsid w:val="00AA439C"/>
    <w:rsid w:val="00AB07B2"/>
    <w:rsid w:val="00AB2A2E"/>
    <w:rsid w:val="00AB2D1D"/>
    <w:rsid w:val="00AB3821"/>
    <w:rsid w:val="00AB581D"/>
    <w:rsid w:val="00AB79C3"/>
    <w:rsid w:val="00AC3263"/>
    <w:rsid w:val="00AC6B44"/>
    <w:rsid w:val="00AC71C0"/>
    <w:rsid w:val="00AD1B6E"/>
    <w:rsid w:val="00AD2E91"/>
    <w:rsid w:val="00AD5DDE"/>
    <w:rsid w:val="00AE2143"/>
    <w:rsid w:val="00AE5751"/>
    <w:rsid w:val="00AF4C3D"/>
    <w:rsid w:val="00AF5FE5"/>
    <w:rsid w:val="00AF6AA8"/>
    <w:rsid w:val="00AF7072"/>
    <w:rsid w:val="00AF74D2"/>
    <w:rsid w:val="00B00F30"/>
    <w:rsid w:val="00B014DF"/>
    <w:rsid w:val="00B03F2A"/>
    <w:rsid w:val="00B12055"/>
    <w:rsid w:val="00B13E90"/>
    <w:rsid w:val="00B144D5"/>
    <w:rsid w:val="00B17A29"/>
    <w:rsid w:val="00B17CF5"/>
    <w:rsid w:val="00B24062"/>
    <w:rsid w:val="00B31E0C"/>
    <w:rsid w:val="00B34A5D"/>
    <w:rsid w:val="00B35C9D"/>
    <w:rsid w:val="00B372E8"/>
    <w:rsid w:val="00B45F53"/>
    <w:rsid w:val="00B51C60"/>
    <w:rsid w:val="00B53A68"/>
    <w:rsid w:val="00B60E28"/>
    <w:rsid w:val="00B62934"/>
    <w:rsid w:val="00B6333C"/>
    <w:rsid w:val="00B63EBB"/>
    <w:rsid w:val="00B651C5"/>
    <w:rsid w:val="00B67F8F"/>
    <w:rsid w:val="00B74C0A"/>
    <w:rsid w:val="00B775ED"/>
    <w:rsid w:val="00B84802"/>
    <w:rsid w:val="00B84A92"/>
    <w:rsid w:val="00B864B0"/>
    <w:rsid w:val="00B867DC"/>
    <w:rsid w:val="00B913B0"/>
    <w:rsid w:val="00B92BFD"/>
    <w:rsid w:val="00B932B0"/>
    <w:rsid w:val="00BA1D6E"/>
    <w:rsid w:val="00BA6BE2"/>
    <w:rsid w:val="00BA6F21"/>
    <w:rsid w:val="00BB29A7"/>
    <w:rsid w:val="00BB7ABE"/>
    <w:rsid w:val="00BC044A"/>
    <w:rsid w:val="00BC1312"/>
    <w:rsid w:val="00BC3715"/>
    <w:rsid w:val="00BC407C"/>
    <w:rsid w:val="00BC567A"/>
    <w:rsid w:val="00BC6E77"/>
    <w:rsid w:val="00BC72FA"/>
    <w:rsid w:val="00BD089A"/>
    <w:rsid w:val="00BE0909"/>
    <w:rsid w:val="00BE3CBD"/>
    <w:rsid w:val="00BF0009"/>
    <w:rsid w:val="00BF6F10"/>
    <w:rsid w:val="00BF7E13"/>
    <w:rsid w:val="00C00F24"/>
    <w:rsid w:val="00C05B16"/>
    <w:rsid w:val="00C07568"/>
    <w:rsid w:val="00C07C7C"/>
    <w:rsid w:val="00C07F8F"/>
    <w:rsid w:val="00C144D8"/>
    <w:rsid w:val="00C27095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47A3C"/>
    <w:rsid w:val="00C5241E"/>
    <w:rsid w:val="00C54413"/>
    <w:rsid w:val="00C55ADB"/>
    <w:rsid w:val="00C6067A"/>
    <w:rsid w:val="00C645A5"/>
    <w:rsid w:val="00C654C6"/>
    <w:rsid w:val="00C66804"/>
    <w:rsid w:val="00C722CB"/>
    <w:rsid w:val="00C73F8E"/>
    <w:rsid w:val="00C77BAF"/>
    <w:rsid w:val="00C77F8B"/>
    <w:rsid w:val="00C840AB"/>
    <w:rsid w:val="00C843EF"/>
    <w:rsid w:val="00C92337"/>
    <w:rsid w:val="00C92E1B"/>
    <w:rsid w:val="00C93804"/>
    <w:rsid w:val="00C93A59"/>
    <w:rsid w:val="00C9687F"/>
    <w:rsid w:val="00CA5C93"/>
    <w:rsid w:val="00CA6281"/>
    <w:rsid w:val="00CB2068"/>
    <w:rsid w:val="00CB71F3"/>
    <w:rsid w:val="00CC057F"/>
    <w:rsid w:val="00CC234A"/>
    <w:rsid w:val="00CC3C85"/>
    <w:rsid w:val="00CC4381"/>
    <w:rsid w:val="00CC678A"/>
    <w:rsid w:val="00CD326A"/>
    <w:rsid w:val="00CD36DB"/>
    <w:rsid w:val="00CD5D67"/>
    <w:rsid w:val="00CD77F9"/>
    <w:rsid w:val="00CE26B5"/>
    <w:rsid w:val="00CE29F9"/>
    <w:rsid w:val="00CE6808"/>
    <w:rsid w:val="00CF000B"/>
    <w:rsid w:val="00CF0AA1"/>
    <w:rsid w:val="00CF5406"/>
    <w:rsid w:val="00D0297D"/>
    <w:rsid w:val="00D03A4F"/>
    <w:rsid w:val="00D048B0"/>
    <w:rsid w:val="00D04C4B"/>
    <w:rsid w:val="00D052CE"/>
    <w:rsid w:val="00D0657D"/>
    <w:rsid w:val="00D07507"/>
    <w:rsid w:val="00D13220"/>
    <w:rsid w:val="00D16733"/>
    <w:rsid w:val="00D21F5E"/>
    <w:rsid w:val="00D258AF"/>
    <w:rsid w:val="00D25A2C"/>
    <w:rsid w:val="00D419C4"/>
    <w:rsid w:val="00D45D0D"/>
    <w:rsid w:val="00D45E9A"/>
    <w:rsid w:val="00D46214"/>
    <w:rsid w:val="00D47DE3"/>
    <w:rsid w:val="00D510F4"/>
    <w:rsid w:val="00D53704"/>
    <w:rsid w:val="00D5465A"/>
    <w:rsid w:val="00D60047"/>
    <w:rsid w:val="00D603DF"/>
    <w:rsid w:val="00D613D1"/>
    <w:rsid w:val="00D62EF4"/>
    <w:rsid w:val="00D647AD"/>
    <w:rsid w:val="00D66E48"/>
    <w:rsid w:val="00D71C2E"/>
    <w:rsid w:val="00D72F47"/>
    <w:rsid w:val="00D747B4"/>
    <w:rsid w:val="00D7764C"/>
    <w:rsid w:val="00D8039B"/>
    <w:rsid w:val="00D8655F"/>
    <w:rsid w:val="00D86F13"/>
    <w:rsid w:val="00DA2492"/>
    <w:rsid w:val="00DA5655"/>
    <w:rsid w:val="00DB3C4F"/>
    <w:rsid w:val="00DB4B4D"/>
    <w:rsid w:val="00DB70B4"/>
    <w:rsid w:val="00DC07ED"/>
    <w:rsid w:val="00DC3ECD"/>
    <w:rsid w:val="00DC4E4C"/>
    <w:rsid w:val="00DC527E"/>
    <w:rsid w:val="00DC65B6"/>
    <w:rsid w:val="00DC75EC"/>
    <w:rsid w:val="00DD27E9"/>
    <w:rsid w:val="00DE1A65"/>
    <w:rsid w:val="00DE255C"/>
    <w:rsid w:val="00DE6DBA"/>
    <w:rsid w:val="00DF1765"/>
    <w:rsid w:val="00DF2823"/>
    <w:rsid w:val="00DF3F13"/>
    <w:rsid w:val="00DF433D"/>
    <w:rsid w:val="00DF52BC"/>
    <w:rsid w:val="00DF5988"/>
    <w:rsid w:val="00DF6374"/>
    <w:rsid w:val="00DF7FDD"/>
    <w:rsid w:val="00E024F9"/>
    <w:rsid w:val="00E07211"/>
    <w:rsid w:val="00E11855"/>
    <w:rsid w:val="00E149E7"/>
    <w:rsid w:val="00E230FE"/>
    <w:rsid w:val="00E26563"/>
    <w:rsid w:val="00E30E23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66A1F"/>
    <w:rsid w:val="00E71A99"/>
    <w:rsid w:val="00E73118"/>
    <w:rsid w:val="00E81FC0"/>
    <w:rsid w:val="00E8231C"/>
    <w:rsid w:val="00E848CE"/>
    <w:rsid w:val="00E900F9"/>
    <w:rsid w:val="00E9031C"/>
    <w:rsid w:val="00E9259C"/>
    <w:rsid w:val="00E945DE"/>
    <w:rsid w:val="00E94B51"/>
    <w:rsid w:val="00E9780C"/>
    <w:rsid w:val="00EA00AB"/>
    <w:rsid w:val="00EA421C"/>
    <w:rsid w:val="00EA48C6"/>
    <w:rsid w:val="00EA4FE8"/>
    <w:rsid w:val="00EB06FB"/>
    <w:rsid w:val="00EB3F4F"/>
    <w:rsid w:val="00EB580D"/>
    <w:rsid w:val="00EB6A2B"/>
    <w:rsid w:val="00EB7684"/>
    <w:rsid w:val="00EC3C03"/>
    <w:rsid w:val="00EC5312"/>
    <w:rsid w:val="00ED7C82"/>
    <w:rsid w:val="00EE514C"/>
    <w:rsid w:val="00EE7629"/>
    <w:rsid w:val="00EF147D"/>
    <w:rsid w:val="00EF3F65"/>
    <w:rsid w:val="00EF5713"/>
    <w:rsid w:val="00EF714D"/>
    <w:rsid w:val="00F0041B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42599"/>
    <w:rsid w:val="00F45D69"/>
    <w:rsid w:val="00F52654"/>
    <w:rsid w:val="00F537C6"/>
    <w:rsid w:val="00F542A7"/>
    <w:rsid w:val="00F56986"/>
    <w:rsid w:val="00F62449"/>
    <w:rsid w:val="00F62D59"/>
    <w:rsid w:val="00F70101"/>
    <w:rsid w:val="00F71239"/>
    <w:rsid w:val="00F71638"/>
    <w:rsid w:val="00F73B94"/>
    <w:rsid w:val="00F742E6"/>
    <w:rsid w:val="00F77C85"/>
    <w:rsid w:val="00F83C3B"/>
    <w:rsid w:val="00F84520"/>
    <w:rsid w:val="00F84B3C"/>
    <w:rsid w:val="00F87394"/>
    <w:rsid w:val="00F87591"/>
    <w:rsid w:val="00F90099"/>
    <w:rsid w:val="00F90EB3"/>
    <w:rsid w:val="00F916B0"/>
    <w:rsid w:val="00F9569A"/>
    <w:rsid w:val="00FA5881"/>
    <w:rsid w:val="00FA7DDE"/>
    <w:rsid w:val="00FB5AE2"/>
    <w:rsid w:val="00FB78A5"/>
    <w:rsid w:val="00FC1785"/>
    <w:rsid w:val="00FC2657"/>
    <w:rsid w:val="00FD3172"/>
    <w:rsid w:val="00FD4A2C"/>
    <w:rsid w:val="00FD6BBC"/>
    <w:rsid w:val="00FF1604"/>
    <w:rsid w:val="00FF1C0C"/>
    <w:rsid w:val="00FF4B55"/>
    <w:rsid w:val="00FF618A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65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1382</Words>
  <Characters>788</Characters>
  <Application>Microsoft Office Word</Application>
  <DocSecurity>0</DocSecurity>
  <Lines>6</Lines>
  <Paragraphs>4</Paragraphs>
  <ScaleCrop>false</ScaleCrop>
  <Company>SPecialiST RePack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176</cp:revision>
  <cp:lastPrinted>2018-08-07T11:39:00Z</cp:lastPrinted>
  <dcterms:created xsi:type="dcterms:W3CDTF">2017-08-18T10:47:00Z</dcterms:created>
  <dcterms:modified xsi:type="dcterms:W3CDTF">2018-09-28T08:16:00Z</dcterms:modified>
</cp:coreProperties>
</file>